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230" w:rsidRDefault="002B138F" w:rsidP="002B138F">
      <w:pPr>
        <w:jc w:val="center"/>
      </w:pPr>
      <w:bookmarkStart w:id="0" w:name="_GoBack"/>
      <w:r>
        <w:rPr>
          <w:rFonts w:hint="eastAsia"/>
        </w:rPr>
        <w:t>元大</w:t>
      </w:r>
      <w:r>
        <w:rPr>
          <w:rFonts w:hint="eastAsia"/>
        </w:rPr>
        <w:t>API</w:t>
      </w:r>
      <w:r>
        <w:rPr>
          <w:rFonts w:hint="eastAsia"/>
        </w:rPr>
        <w:t>交易</w:t>
      </w:r>
      <w:r>
        <w:rPr>
          <w:rFonts w:hint="eastAsia"/>
        </w:rPr>
        <w:t>PYTHON</w:t>
      </w:r>
      <w:r>
        <w:rPr>
          <w:rFonts w:hint="eastAsia"/>
        </w:rPr>
        <w:t>注意事項</w:t>
      </w:r>
    </w:p>
    <w:bookmarkEnd w:id="0"/>
    <w:p w:rsidR="00F37023" w:rsidRDefault="00F37023" w:rsidP="00F37023">
      <w:pPr>
        <w:rPr>
          <w:rFonts w:hint="eastAsia"/>
        </w:rPr>
      </w:pPr>
    </w:p>
    <w:p w:rsidR="00EB5F62" w:rsidRDefault="00F37023" w:rsidP="00F37023">
      <w:pPr>
        <w:pStyle w:val="a3"/>
        <w:numPr>
          <w:ilvl w:val="0"/>
          <w:numId w:val="1"/>
        </w:numPr>
        <w:ind w:leftChars="0"/>
      </w:pPr>
      <w:proofErr w:type="spellStart"/>
      <w:r>
        <w:rPr>
          <w:rFonts w:hint="eastAsia"/>
        </w:rPr>
        <w:t>ocx</w:t>
      </w:r>
      <w:proofErr w:type="spellEnd"/>
      <w:r>
        <w:rPr>
          <w:rFonts w:hint="eastAsia"/>
        </w:rPr>
        <w:t>有</w:t>
      </w:r>
      <w:r>
        <w:rPr>
          <w:rFonts w:hint="eastAsia"/>
        </w:rPr>
        <w:t>32 bit</w:t>
      </w:r>
      <w:r>
        <w:rPr>
          <w:rFonts w:hint="eastAsia"/>
        </w:rPr>
        <w:t>、</w:t>
      </w:r>
      <w:r>
        <w:rPr>
          <w:rFonts w:hint="eastAsia"/>
        </w:rPr>
        <w:t>64 bit</w:t>
      </w:r>
      <w:r>
        <w:rPr>
          <w:rFonts w:hint="eastAsia"/>
        </w:rPr>
        <w:t>，</w:t>
      </w:r>
      <w:r>
        <w:rPr>
          <w:rFonts w:hint="eastAsia"/>
        </w:rPr>
        <w:t>python</w:t>
      </w:r>
      <w:r>
        <w:rPr>
          <w:rFonts w:hint="eastAsia"/>
        </w:rPr>
        <w:t>版本務必要相同，否則無法執行。</w:t>
      </w:r>
    </w:p>
    <w:p w:rsidR="00F37023" w:rsidRDefault="00F37023" w:rsidP="00F37023">
      <w:pPr>
        <w:pStyle w:val="a3"/>
        <w:ind w:leftChars="0"/>
      </w:pPr>
      <w:r>
        <w:rPr>
          <w:rFonts w:hint="eastAsia"/>
        </w:rPr>
        <w:t>範例程式開發的版本為</w:t>
      </w:r>
      <w:r>
        <w:rPr>
          <w:rFonts w:hint="eastAsia"/>
        </w:rPr>
        <w:t>3.9</w:t>
      </w:r>
      <w:r>
        <w:rPr>
          <w:rFonts w:hint="eastAsia"/>
        </w:rPr>
        <w:t>。</w:t>
      </w:r>
    </w:p>
    <w:p w:rsidR="00F37023" w:rsidRDefault="00F37023" w:rsidP="00F37023">
      <w:pPr>
        <w:pStyle w:val="a3"/>
        <w:ind w:leftChars="0"/>
      </w:pPr>
      <w:r>
        <w:rPr>
          <w:rFonts w:hint="eastAsia"/>
          <w:noProof/>
        </w:rPr>
        <w:drawing>
          <wp:inline distT="0" distB="0" distL="0" distR="0">
            <wp:extent cx="2026285" cy="380365"/>
            <wp:effectExtent l="0" t="0" r="0" b="63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285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35C" w:rsidRDefault="0036035C" w:rsidP="00F37023">
      <w:pPr>
        <w:pStyle w:val="a3"/>
        <w:ind w:leftChars="0"/>
        <w:rPr>
          <w:rFonts w:hint="eastAsia"/>
        </w:rPr>
      </w:pPr>
    </w:p>
    <w:p w:rsidR="00F37023" w:rsidRDefault="00F37023" w:rsidP="00F37023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若安裝</w:t>
      </w:r>
      <w:r>
        <w:rPr>
          <w:rFonts w:hint="eastAsia"/>
        </w:rPr>
        <w:t xml:space="preserve">32 bit </w:t>
      </w:r>
      <w:proofErr w:type="spellStart"/>
      <w:r>
        <w:rPr>
          <w:rFonts w:hint="eastAsia"/>
        </w:rPr>
        <w:t>ocx</w:t>
      </w:r>
      <w:proofErr w:type="spellEnd"/>
      <w:r>
        <w:rPr>
          <w:rFonts w:hint="eastAsia"/>
        </w:rPr>
        <w:t>，</w:t>
      </w:r>
      <w:r w:rsidR="004A5208">
        <w:rPr>
          <w:rFonts w:hint="eastAsia"/>
        </w:rPr>
        <w:t>程式</w:t>
      </w:r>
      <w:r>
        <w:rPr>
          <w:rFonts w:hint="eastAsia"/>
        </w:rPr>
        <w:t>需修改以下</w:t>
      </w:r>
    </w:p>
    <w:p w:rsidR="00F37023" w:rsidRDefault="00F37023" w:rsidP="00F37023">
      <w:pPr>
        <w:pStyle w:val="a3"/>
        <w:ind w:leftChars="0"/>
      </w:pPr>
      <w:proofErr w:type="spellStart"/>
      <w:r w:rsidRPr="00F37023">
        <w:t>AtlAxCreateControlEx</w:t>
      </w:r>
      <w:proofErr w:type="spellEnd"/>
      <w:r w:rsidRPr="00F37023">
        <w:rPr>
          <w:rFonts w:hint="eastAsia"/>
        </w:rPr>
        <w:t xml:space="preserve"> </w:t>
      </w:r>
      <w:r w:rsidRPr="00F37023">
        <w:rPr>
          <w:rFonts w:hint="eastAsia"/>
        </w:rPr>
        <w:t>的</w:t>
      </w:r>
      <w:r w:rsidRPr="00F37023">
        <w:rPr>
          <w:rFonts w:hint="eastAsia"/>
        </w:rPr>
        <w:t xml:space="preserve"> </w:t>
      </w:r>
      <w:r w:rsidRPr="0036035C">
        <w:rPr>
          <w:highlight w:val="yellow"/>
        </w:rPr>
        <w:t>"Yuanta.YuantaOrdCtrl.64"</w:t>
      </w:r>
      <w:r>
        <w:rPr>
          <w:rFonts w:hint="eastAsia"/>
        </w:rPr>
        <w:t xml:space="preserve"> </w:t>
      </w:r>
      <w:r>
        <w:rPr>
          <w:rFonts w:hint="eastAsia"/>
        </w:rPr>
        <w:t>改為</w:t>
      </w:r>
      <w:r>
        <w:rPr>
          <w:rFonts w:hint="eastAsia"/>
        </w:rPr>
        <w:t xml:space="preserve"> </w:t>
      </w:r>
      <w:r w:rsidR="0036035C" w:rsidRPr="0036035C">
        <w:rPr>
          <w:highlight w:val="yellow"/>
        </w:rPr>
        <w:t>"</w:t>
      </w:r>
      <w:r w:rsidRPr="0036035C">
        <w:rPr>
          <w:highlight w:val="yellow"/>
        </w:rPr>
        <w:t>Yuanta.YuantaOrdCtrl.</w:t>
      </w:r>
      <w:r w:rsidRPr="0036035C">
        <w:rPr>
          <w:highlight w:val="yellow"/>
        </w:rPr>
        <w:t>1</w:t>
      </w:r>
      <w:r w:rsidR="0036035C" w:rsidRPr="0036035C">
        <w:rPr>
          <w:highlight w:val="yellow"/>
        </w:rPr>
        <w:t>"</w:t>
      </w:r>
    </w:p>
    <w:p w:rsidR="0036035C" w:rsidRDefault="0036035C" w:rsidP="0036035C"/>
    <w:p w:rsidR="0036035C" w:rsidRDefault="0036035C" w:rsidP="0036035C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範例程式安裝的</w:t>
      </w:r>
      <w:r>
        <w:rPr>
          <w:rFonts w:hint="eastAsia"/>
        </w:rPr>
        <w:t>python</w:t>
      </w:r>
      <w:r>
        <w:rPr>
          <w:rFonts w:hint="eastAsia"/>
        </w:rPr>
        <w:t>相關套件有</w:t>
      </w:r>
    </w:p>
    <w:p w:rsidR="0036035C" w:rsidRDefault="0036035C" w:rsidP="0036035C">
      <w:pPr>
        <w:pStyle w:val="a3"/>
        <w:ind w:leftChars="0"/>
      </w:pPr>
      <w:proofErr w:type="spellStart"/>
      <w:proofErr w:type="gramStart"/>
      <w:r>
        <w:t>w</w:t>
      </w:r>
      <w:r>
        <w:rPr>
          <w:rFonts w:hint="eastAsia"/>
        </w:rPr>
        <w:t>x</w:t>
      </w:r>
      <w:r>
        <w:t>python</w:t>
      </w:r>
      <w:proofErr w:type="spellEnd"/>
      <w:r>
        <w:t>(</w:t>
      </w:r>
      <w:proofErr w:type="gramEnd"/>
      <w:r>
        <w:t>4.1.1)</w:t>
      </w:r>
    </w:p>
    <w:p w:rsidR="0036035C" w:rsidRDefault="0036035C" w:rsidP="0036035C">
      <w:pPr>
        <w:pStyle w:val="a3"/>
        <w:ind w:leftChars="0"/>
      </w:pPr>
      <w:proofErr w:type="spellStart"/>
      <w:proofErr w:type="gramStart"/>
      <w:r>
        <w:t>comtype</w:t>
      </w:r>
      <w:proofErr w:type="spellEnd"/>
      <w:r>
        <w:t>(</w:t>
      </w:r>
      <w:proofErr w:type="gramEnd"/>
      <w:r>
        <w:t>1.1.11)</w:t>
      </w:r>
    </w:p>
    <w:p w:rsidR="00097774" w:rsidRDefault="00097774" w:rsidP="0036035C">
      <w:pPr>
        <w:pStyle w:val="a3"/>
        <w:ind w:leftChars="0"/>
      </w:pPr>
    </w:p>
    <w:p w:rsidR="00097774" w:rsidRDefault="00097774" w:rsidP="00097774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連線資訊參考</w:t>
      </w:r>
      <w:r w:rsidR="004A5208">
        <w:rPr>
          <w:rFonts w:hint="eastAsia"/>
        </w:rPr>
        <w:t>使用說明。</w:t>
      </w:r>
    </w:p>
    <w:sectPr w:rsidR="0009777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527337"/>
    <w:multiLevelType w:val="hybridMultilevel"/>
    <w:tmpl w:val="E66C59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38F"/>
    <w:rsid w:val="00097774"/>
    <w:rsid w:val="002B138F"/>
    <w:rsid w:val="002E6514"/>
    <w:rsid w:val="0036035C"/>
    <w:rsid w:val="004A5208"/>
    <w:rsid w:val="00D237E7"/>
    <w:rsid w:val="00D62519"/>
    <w:rsid w:val="00EB5F62"/>
    <w:rsid w:val="00F3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827CE"/>
  <w15:chartTrackingRefBased/>
  <w15:docId w15:val="{C9982E32-4993-4EC0-8526-2A590A4F6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02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>Yuanta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蔡昀昇 Tsai.YS (Yuanta)</dc:creator>
  <cp:keywords/>
  <dc:description/>
  <cp:lastModifiedBy>蔡昀昇 Tsai.YS (Yuanta)</cp:lastModifiedBy>
  <cp:revision>2</cp:revision>
  <dcterms:created xsi:type="dcterms:W3CDTF">2022-08-01T08:13:00Z</dcterms:created>
  <dcterms:modified xsi:type="dcterms:W3CDTF">2022-08-01T08:13:00Z</dcterms:modified>
</cp:coreProperties>
</file>